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right" w:pos="10466" w:leader="none"/>
        </w:tabs>
        <w:spacing w:before="0" w:after="0"/>
        <w:contextualSpacing/>
        <w:rPr/>
      </w:pPr>
      <w:r>
        <w:rPr>
          <w:rStyle w:val="BookTitle"/>
        </w:rPr>
        <w:t>SÉNÉCHAL Romain</w:t>
        <w:tab/>
      </w:r>
      <w:r>
        <w:rPr>
          <w:rStyle w:val="BookTitle"/>
          <w:rFonts w:cs="Segoe UI Symbol" w:ascii="Segoe UI Symbol" w:hAnsi="Segoe UI Symbol"/>
        </w:rPr>
        <w:t>☏</w:t>
      </w:r>
      <w:r>
        <w:rPr>
          <w:rStyle w:val="BookTitle"/>
        </w:rPr>
        <w:t xml:space="preserve"> </w:t>
      </w:r>
      <w:r>
        <w:rPr>
          <w:rStyle w:val="BookTitle"/>
          <w:caps/>
          <w:szCs w:val="21"/>
        </w:rPr>
        <w:t>06-03-23-29-99</w:t>
      </w:r>
    </w:p>
    <w:p>
      <w:pPr>
        <w:pStyle w:val="NoSpacing"/>
        <w:tabs>
          <w:tab w:val="clear" w:pos="708"/>
          <w:tab w:val="right" w:pos="10466" w:leader="none"/>
        </w:tabs>
        <w:spacing w:before="0" w:after="0"/>
        <w:contextualSpacing/>
        <w:rPr/>
      </w:pPr>
      <w:r>
        <w:rPr>
          <w:rStyle w:val="BookTitle"/>
        </w:rPr>
        <w:tab/>
      </w:r>
      <w:r>
        <w:rPr>
          <w:rStyle w:val="BookTitle"/>
          <w:rFonts w:cs="Segoe UI Symbol" w:ascii="Segoe UI Symbol" w:hAnsi="Segoe UI Symbol"/>
          <w:bCs w:val="false"/>
          <w:caps w:val="false"/>
          <w:smallCaps w:val="false"/>
          <w:color w:val="FF8447"/>
        </w:rPr>
        <w:t>✉</w:t>
      </w:r>
      <w:r>
        <w:rPr>
          <w:rStyle w:val="BookTitle"/>
          <w:bCs w:val="false"/>
          <w:caps w:val="false"/>
          <w:smallCaps w:val="false"/>
          <w:color w:val="FF8447"/>
        </w:rPr>
        <w:t xml:space="preserve"> </w:t>
      </w:r>
      <w:r>
        <w:rPr>
          <w:rStyle w:val="BookTitle"/>
          <w:bCs w:val="false"/>
          <w:caps w:val="false"/>
          <w:smallCaps w:val="false"/>
          <w:color w:val="FF8447"/>
        </w:rPr>
        <w:t>contact@</w:t>
      </w:r>
      <w:r>
        <w:rPr>
          <w:rStyle w:val="BookTitle"/>
          <w:bCs w:val="false"/>
          <w:caps w:val="false"/>
          <w:smallCaps w:val="false"/>
          <w:color w:val="FF8447"/>
        </w:rPr>
        <w:t>romainsenechal.</w:t>
      </w:r>
      <w:r>
        <w:rPr>
          <w:rStyle w:val="BookTitle"/>
          <w:bCs w:val="false"/>
          <w:caps w:val="false"/>
          <w:smallCaps w:val="false"/>
          <w:color w:val="FF8447"/>
        </w:rPr>
        <w:t>fr</w:t>
      </w:r>
    </w:p>
    <w:p>
      <w:pPr>
        <w:pStyle w:val="Normal"/>
        <w:tabs>
          <w:tab w:val="clear" w:pos="708"/>
          <w:tab w:val="right" w:pos="10466" w:leader="none"/>
        </w:tabs>
        <w:spacing w:before="0" w:after="0"/>
        <w:contextualSpacing/>
        <w:rPr/>
      </w:pPr>
      <w:r>
        <w:rPr>
          <w:rStyle w:val="BookTitle"/>
        </w:rPr>
        <w:tab/>
      </w:r>
      <w:r>
        <w:rPr>
          <w:rStyle w:val="BookTitle"/>
          <w:caps w:val="false"/>
          <w:smallCaps w:val="false"/>
        </w:rPr>
        <w:t>CV en ligne : http://www.romainsenechal.fr</w:t>
      </w:r>
    </w:p>
    <w:p>
      <w:pPr>
        <w:pStyle w:val="Titreprincipal"/>
        <w:spacing w:before="0" w:after="0"/>
        <w:contextualSpacing/>
        <w:jc w:val="center"/>
        <w:rPr/>
      </w:pPr>
      <w:r>
        <w:rPr>
          <w:rFonts w:ascii="Verdana" w:hAnsi="Verdana"/>
          <w:b/>
          <w:sz w:val="32"/>
          <w:szCs w:val="32"/>
        </w:rPr>
        <w:t>Freelance – PHP senior</w:t>
      </w:r>
    </w:p>
    <w:p>
      <w:pPr>
        <w:pStyle w:val="Corpsdetexte"/>
        <w:spacing w:before="0" w:after="0"/>
        <w:contextualSpacing/>
        <w:jc w:val="left"/>
        <w:rPr>
          <w:rFonts w:ascii="Verdana" w:hAnsi="Verdan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itre1"/>
        <w:spacing w:before="0" w:after="0"/>
        <w:contextualSpacing/>
        <w:rPr/>
      </w:pPr>
      <w:r>
        <w:rPr>
          <w:rFonts w:ascii="Verdana" w:hAnsi="Verdana"/>
          <w:sz w:val="28"/>
          <w:szCs w:val="28"/>
        </w:rPr>
        <w:t xml:space="preserve">Expériences professionnelles </w:t>
      </w:r>
    </w:p>
    <w:p>
      <w:pPr>
        <w:pStyle w:val="Titre2"/>
        <w:numPr>
          <w:ilvl w:val="0"/>
          <w:numId w:val="1"/>
        </w:numPr>
        <w:tabs>
          <w:tab w:val="clear" w:pos="708"/>
          <w:tab w:val="right" w:pos="10466" w:leader="none"/>
        </w:tabs>
        <w:spacing w:before="0" w:after="0"/>
        <w:ind w:left="643" w:hanging="360"/>
        <w:contextualSpacing/>
        <w:rPr/>
      </w:pPr>
      <w:r>
        <w:rPr>
          <w:rFonts w:ascii="Verdana" w:hAnsi="Verdana"/>
          <w:sz w:val="24"/>
          <w:szCs w:val="24"/>
        </w:rPr>
        <w:t>Chambre des notaires de Paris :</w:t>
      </w:r>
      <w:r>
        <w:rPr>
          <w:rFonts w:ascii="Verdana" w:hAnsi="Verdana"/>
          <w:b w:val="false"/>
          <w:sz w:val="18"/>
          <w:szCs w:val="18"/>
          <w:u w:val="none"/>
        </w:rPr>
        <w:t xml:space="preserve"> </w:t>
      </w:r>
      <w:r>
        <w:rPr>
          <w:rFonts w:ascii="Verdana" w:hAnsi="Verdana"/>
          <w:b w:val="false"/>
          <w:color w:val="595959"/>
          <w:sz w:val="18"/>
          <w:szCs w:val="18"/>
          <w:u w:val="none"/>
        </w:rPr>
        <w:t>IT (4 développeurs)</w:t>
      </w:r>
      <w:r>
        <w:rPr>
          <w:rStyle w:val="SoustitreCar"/>
          <w:b w:val="false"/>
          <w:szCs w:val="18"/>
          <w:u w:val="none"/>
        </w:rPr>
        <w:tab/>
      </w:r>
      <w:r>
        <w:rPr>
          <w:rStyle w:val="SoustitreCar"/>
          <w:b w:val="false"/>
          <w:u w:val="none"/>
        </w:rPr>
        <w:t>novembre 2018 – juillet 2025</w:t>
      </w:r>
    </w:p>
    <w:p>
      <w:pPr>
        <w:pStyle w:val="Normal"/>
        <w:spacing w:lineRule="auto" w:line="276" w:before="0" w:after="0"/>
        <w:contextualSpacing/>
        <w:rPr/>
      </w:pPr>
      <w:r>
        <w:rPr/>
        <w:t>Développement et maintenance d’outils divers pour le notariat parisien et français. Migration de certains outils (PHP 5 ou 7) vers PHP 8.</w:t>
      </w:r>
    </w:p>
    <w:p>
      <w:pPr>
        <w:pStyle w:val="Normal"/>
        <w:spacing w:lineRule="auto" w:line="276" w:before="0" w:after="0"/>
        <w:contextualSpacing/>
        <w:jc w:val="left"/>
        <w:rPr/>
      </w:pPr>
      <w:r>
        <w:rPr/>
        <w:t>Exemples de projets</w:t>
      </w:r>
      <w:r>
        <w:rPr>
          <w:sz w:val="24"/>
          <w:szCs w:val="24"/>
        </w:rPr>
        <w:t> </w:t>
      </w:r>
      <w:r>
        <w:rPr/>
        <w:t>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left"/>
        <w:rPr/>
      </w:pPr>
      <w:r>
        <w:rPr/>
        <w:t>Outils d’inspections annuelle des offices de la chambre</w:t>
      </w:r>
    </w:p>
    <w:p>
      <w:pPr>
        <w:pStyle w:val="Normal"/>
        <w:numPr>
          <w:ilvl w:val="0"/>
          <w:numId w:val="2"/>
        </w:numPr>
        <w:spacing w:lineRule="auto" w:line="276" w:before="0" w:after="0"/>
        <w:contextualSpacing/>
        <w:jc w:val="left"/>
        <w:rPr/>
      </w:pPr>
      <w:r>
        <w:rPr/>
        <w:t>Gestion des contentieux pour le client LSN assurances</w:t>
      </w:r>
    </w:p>
    <w:p>
      <w:pPr>
        <w:pStyle w:val="Normal"/>
        <w:numPr>
          <w:ilvl w:val="0"/>
          <w:numId w:val="2"/>
        </w:numPr>
        <w:spacing w:lineRule="auto" w:line="276" w:before="0" w:after="0"/>
        <w:contextualSpacing/>
        <w:jc w:val="left"/>
        <w:rPr/>
      </w:pPr>
      <w:r>
        <w:rPr/>
        <w:t>Outil général pour le pôle juridique, en charge des contentieux, réclamations et délégations</w:t>
      </w:r>
    </w:p>
    <w:p>
      <w:pPr>
        <w:pStyle w:val="Normal"/>
        <w:numPr>
          <w:ilvl w:val="0"/>
          <w:numId w:val="2"/>
        </w:numPr>
        <w:spacing w:lineRule="auto" w:line="276" w:before="0" w:after="0"/>
        <w:contextualSpacing/>
        <w:jc w:val="left"/>
        <w:rPr/>
      </w:pPr>
      <w:r>
        <w:rPr/>
        <w:t>Annuaire des notaires de la chambre pour alimenter les sites public</w:t>
      </w:r>
    </w:p>
    <w:p>
      <w:pPr>
        <w:pStyle w:val="Normal"/>
        <w:numPr>
          <w:ilvl w:val="0"/>
          <w:numId w:val="2"/>
        </w:numPr>
        <w:spacing w:lineRule="auto" w:line="276" w:before="0" w:after="0"/>
        <w:contextualSpacing/>
        <w:jc w:val="left"/>
        <w:rPr/>
      </w:pPr>
      <w:r>
        <w:rPr/>
        <w:t>Lien entre les promoteurs immobiliers et les notaires</w:t>
      </w:r>
    </w:p>
    <w:p>
      <w:pPr>
        <w:pStyle w:val="Normal"/>
        <w:spacing w:lineRule="auto" w:line="276" w:before="0" w:after="0"/>
        <w:contextualSpacing/>
        <w:jc w:val="left"/>
        <w:rPr/>
      </w:pPr>
      <w:r>
        <w:rPr/>
        <w:t>Création de plugins réutilisables</w:t>
      </w:r>
      <w:r>
        <w:rPr>
          <w:sz w:val="24"/>
          <w:szCs w:val="24"/>
        </w:rPr>
        <w:t> </w:t>
      </w:r>
      <w:r>
        <w:rPr/>
        <w:t>:</w:t>
      </w:r>
    </w:p>
    <w:p>
      <w:pPr>
        <w:pStyle w:val="Normal"/>
        <w:numPr>
          <w:ilvl w:val="0"/>
          <w:numId w:val="2"/>
        </w:numPr>
        <w:spacing w:lineRule="auto" w:line="276" w:before="0" w:after="0"/>
        <w:contextualSpacing/>
        <w:jc w:val="left"/>
        <w:rPr/>
      </w:pPr>
      <w:r>
        <w:rPr/>
        <w:t>Arborescence de documents en ligne (JsTree et DropZone)</w:t>
      </w:r>
    </w:p>
    <w:p>
      <w:pPr>
        <w:pStyle w:val="Normal"/>
        <w:numPr>
          <w:ilvl w:val="0"/>
          <w:numId w:val="2"/>
        </w:numPr>
        <w:spacing w:lineRule="auto" w:line="276" w:before="0" w:after="0"/>
        <w:contextualSpacing/>
        <w:jc w:val="left"/>
        <w:rPr/>
      </w:pPr>
      <w:r>
        <w:rPr/>
        <w:t>Publipostage de documents PDF en ligne (WkHtml2Pdf, PdfViewer et TinyMCE)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left"/>
        <w:rPr/>
      </w:pPr>
      <w:r>
        <w:rPr/>
        <w:t>Éditeur de formulaire en ligne</w:t>
      </w:r>
    </w:p>
    <w:p>
      <w:pPr>
        <w:pStyle w:val="Titre2"/>
        <w:numPr>
          <w:ilvl w:val="0"/>
          <w:numId w:val="1"/>
        </w:numPr>
        <w:tabs>
          <w:tab w:val="clear" w:pos="708"/>
          <w:tab w:val="right" w:pos="10466" w:leader="none"/>
        </w:tabs>
        <w:spacing w:before="0" w:after="0"/>
        <w:ind w:left="643" w:hanging="360"/>
        <w:contextualSpacing/>
        <w:rPr/>
      </w:pPr>
      <w:r>
        <w:rPr>
          <w:rFonts w:ascii="Verdana" w:hAnsi="Verdana"/>
          <w:sz w:val="24"/>
          <w:szCs w:val="24"/>
        </w:rPr>
        <w:t>Believe Digital :</w:t>
      </w:r>
      <w:r>
        <w:rPr>
          <w:rFonts w:ascii="Verdana" w:hAnsi="Verdana"/>
          <w:b w:val="false"/>
          <w:sz w:val="18"/>
          <w:szCs w:val="18"/>
          <w:u w:val="none"/>
        </w:rPr>
        <w:t xml:space="preserve"> </w:t>
      </w:r>
      <w:r>
        <w:rPr>
          <w:rFonts w:ascii="Verdana" w:hAnsi="Verdana"/>
          <w:b w:val="false"/>
          <w:color w:val="595959"/>
          <w:sz w:val="18"/>
          <w:szCs w:val="18"/>
          <w:u w:val="none"/>
        </w:rPr>
        <w:t>Équipe ETL</w:t>
      </w:r>
      <w:r>
        <w:rPr>
          <w:rFonts w:ascii="Verdana" w:hAnsi="Verdana"/>
          <w:b w:val="false"/>
          <w:sz w:val="22"/>
          <w:szCs w:val="22"/>
          <w:u w:val="none"/>
        </w:rPr>
        <w:tab/>
      </w:r>
      <w:r>
        <w:rPr>
          <w:rStyle w:val="SoustitreCar"/>
          <w:b w:val="false"/>
          <w:u w:val="none"/>
        </w:rPr>
        <w:t>juillet 2018 – septembre 2018</w:t>
      </w:r>
    </w:p>
    <w:p>
      <w:pPr>
        <w:pStyle w:val="Normal"/>
        <w:spacing w:lineRule="auto" w:line="276" w:before="0" w:after="0"/>
        <w:contextualSpacing/>
        <w:rPr/>
      </w:pPr>
      <w:r>
        <w:rPr/>
        <w:t>Aide à la maintenance et développement d’un système d’ETL en micro-service.</w:t>
      </w:r>
    </w:p>
    <w:p>
      <w:pPr>
        <w:pStyle w:val="Titre2"/>
        <w:numPr>
          <w:ilvl w:val="0"/>
          <w:numId w:val="1"/>
        </w:numPr>
        <w:tabs>
          <w:tab w:val="clear" w:pos="708"/>
          <w:tab w:val="right" w:pos="10466" w:leader="none"/>
        </w:tabs>
        <w:spacing w:lineRule="auto" w:line="276" w:before="0" w:after="0"/>
        <w:ind w:left="643" w:hanging="360"/>
        <w:contextualSpacing/>
        <w:rPr/>
      </w:pPr>
      <w:r>
        <w:rPr/>
        <w:t>Webedia</w:t>
      </w:r>
      <w:r>
        <w:rPr>
          <w:rFonts w:ascii="Verdana" w:hAnsi="Verdana"/>
          <w:sz w:val="24"/>
          <w:szCs w:val="24"/>
        </w:rPr>
        <w:t xml:space="preserve"> - Sémantiweb :</w:t>
      </w:r>
      <w:r>
        <w:rPr>
          <w:rFonts w:ascii="Verdana" w:hAnsi="Verdana"/>
          <w:b w:val="false"/>
          <w:sz w:val="18"/>
          <w:szCs w:val="18"/>
          <w:u w:val="none"/>
        </w:rPr>
        <w:t xml:space="preserve"> </w:t>
      </w:r>
      <w:r>
        <w:rPr>
          <w:rFonts w:ascii="Verdana" w:hAnsi="Verdana"/>
          <w:b w:val="false"/>
          <w:color w:val="595959"/>
          <w:sz w:val="18"/>
          <w:szCs w:val="18"/>
          <w:u w:val="none"/>
        </w:rPr>
        <w:t>Équipe technique (4 personnes)</w:t>
      </w:r>
      <w:r>
        <w:rPr>
          <w:rFonts w:ascii="Verdana" w:hAnsi="Verdana"/>
          <w:b w:val="false"/>
          <w:sz w:val="22"/>
          <w:szCs w:val="22"/>
          <w:u w:val="none"/>
        </w:rPr>
        <w:tab/>
      </w:r>
      <w:r>
        <w:rPr>
          <w:rStyle w:val="SoustitreCar"/>
          <w:b w:val="false"/>
          <w:u w:val="none"/>
        </w:rPr>
        <w:t>juillet 2017 – mars 2018</w:t>
      </w:r>
    </w:p>
    <w:p>
      <w:pPr>
        <w:pStyle w:val="Normal"/>
        <w:spacing w:lineRule="auto" w:line="276" w:before="0" w:after="0"/>
        <w:contextualSpacing/>
        <w:rPr/>
      </w:pPr>
      <w:r>
        <w:rPr/>
        <w:t>En freelance, développement d’outils de crawl configurable et évolutifs pour des outils d’aide à la prise de décision marketing.</w:t>
      </w:r>
    </w:p>
    <w:p>
      <w:pPr>
        <w:pStyle w:val="Titre2"/>
        <w:numPr>
          <w:ilvl w:val="0"/>
          <w:numId w:val="1"/>
        </w:numPr>
        <w:tabs>
          <w:tab w:val="clear" w:pos="708"/>
          <w:tab w:val="right" w:pos="10466" w:leader="none"/>
        </w:tabs>
        <w:spacing w:before="0" w:after="0"/>
        <w:ind w:left="643" w:hanging="360"/>
        <w:contextualSpacing/>
        <w:rPr/>
      </w:pPr>
      <w:r>
        <w:rPr>
          <w:rFonts w:ascii="Verdana" w:hAnsi="Verdana"/>
          <w:sz w:val="24"/>
          <w:szCs w:val="24"/>
        </w:rPr>
        <w:t>Épiconcept :</w:t>
      </w:r>
      <w:r>
        <w:rPr>
          <w:rFonts w:ascii="Verdana" w:hAnsi="Verdana"/>
          <w:b w:val="false"/>
          <w:sz w:val="18"/>
          <w:szCs w:val="18"/>
          <w:u w:val="none"/>
        </w:rPr>
        <w:t xml:space="preserve"> </w:t>
      </w:r>
      <w:r>
        <w:rPr>
          <w:rFonts w:ascii="Verdana" w:hAnsi="Verdana"/>
          <w:b w:val="false"/>
          <w:color w:val="595959"/>
          <w:sz w:val="18"/>
          <w:szCs w:val="18"/>
          <w:u w:val="none"/>
        </w:rPr>
        <w:t>Équipe front</w:t>
      </w:r>
      <w:r>
        <w:rPr>
          <w:rFonts w:ascii="Verdana" w:hAnsi="Verdana"/>
          <w:b w:val="false"/>
          <w:sz w:val="22"/>
          <w:szCs w:val="22"/>
          <w:u w:val="none"/>
        </w:rPr>
        <w:tab/>
      </w:r>
      <w:r>
        <w:rPr>
          <w:rStyle w:val="SoustitreCar"/>
          <w:b w:val="false"/>
          <w:u w:val="none"/>
        </w:rPr>
        <w:t>août 2015 – mai 2017</w:t>
      </w:r>
    </w:p>
    <w:p>
      <w:pPr>
        <w:pStyle w:val="Normal"/>
        <w:spacing w:lineRule="auto" w:line="276" w:before="0" w:after="0"/>
        <w:contextualSpacing/>
        <w:rPr/>
      </w:pPr>
      <w:r>
        <w:rPr/>
        <w:t>Développement et maintenance de projets pour le secteur de la santé publique (Institut Pasteur, Santé Publique France – InVS, APHP), sensibilisation à la protection des données personnelles, mise en place de systèmes d'authentification sécurisé, application de la PSSI et des RGPD.</w:t>
      </w:r>
    </w:p>
    <w:p>
      <w:pPr>
        <w:pStyle w:val="Titre2"/>
        <w:numPr>
          <w:ilvl w:val="0"/>
          <w:numId w:val="1"/>
        </w:numPr>
        <w:tabs>
          <w:tab w:val="clear" w:pos="708"/>
          <w:tab w:val="right" w:pos="10466" w:leader="none"/>
        </w:tabs>
        <w:spacing w:before="0" w:after="0"/>
        <w:ind w:left="643" w:hanging="360"/>
        <w:contextualSpacing/>
        <w:rPr/>
      </w:pPr>
      <w:r>
        <w:rPr>
          <w:rFonts w:ascii="Verdana" w:hAnsi="Verdana"/>
          <w:sz w:val="24"/>
          <w:szCs w:val="24"/>
        </w:rPr>
        <w:t>Priceminister :</w:t>
      </w:r>
      <w:r>
        <w:rPr>
          <w:rFonts w:ascii="Verdana" w:hAnsi="Verdana"/>
          <w:b w:val="false"/>
          <w:sz w:val="18"/>
          <w:szCs w:val="18"/>
          <w:u w:val="none"/>
        </w:rPr>
        <w:t xml:space="preserve"> </w:t>
      </w:r>
      <w:r>
        <w:rPr>
          <w:rFonts w:ascii="Verdana" w:hAnsi="Verdana"/>
          <w:b w:val="false"/>
          <w:color w:val="595959"/>
          <w:sz w:val="18"/>
          <w:szCs w:val="18"/>
          <w:u w:val="none"/>
        </w:rPr>
        <w:t>Équipe SEO</w:t>
      </w:r>
      <w:r>
        <w:rPr>
          <w:rFonts w:ascii="Verdana" w:hAnsi="Verdana"/>
          <w:b w:val="false"/>
          <w:sz w:val="22"/>
          <w:szCs w:val="22"/>
          <w:u w:val="none"/>
        </w:rPr>
        <w:tab/>
      </w:r>
      <w:r>
        <w:rPr>
          <w:rStyle w:val="SoustitreCar"/>
          <w:b w:val="false"/>
          <w:u w:val="none"/>
        </w:rPr>
        <w:t>janvier 2012 – août 2015</w:t>
      </w:r>
    </w:p>
    <w:p>
      <w:pPr>
        <w:pStyle w:val="Normal"/>
        <w:spacing w:lineRule="auto" w:line="276" w:before="0" w:after="0"/>
        <w:contextualSpacing/>
        <w:rPr/>
      </w:pPr>
      <w:r>
        <w:rPr/>
        <w:t>Création et maintenance d’outils SEO : monitoring, analyses de logs, etc. Préconisations SEO pour les équipes techniques. Mise en place de projets à fort impact.</w:t>
      </w:r>
    </w:p>
    <w:p>
      <w:pPr>
        <w:pStyle w:val="Titre2"/>
        <w:numPr>
          <w:ilvl w:val="0"/>
          <w:numId w:val="1"/>
        </w:numPr>
        <w:tabs>
          <w:tab w:val="clear" w:pos="708"/>
          <w:tab w:val="right" w:pos="10466" w:leader="none"/>
        </w:tabs>
        <w:spacing w:before="0" w:after="0"/>
        <w:ind w:left="643" w:hanging="360"/>
        <w:contextualSpacing/>
        <w:rPr/>
      </w:pPr>
      <w:r>
        <w:rPr>
          <w:rFonts w:ascii="Verdana" w:hAnsi="Verdana"/>
          <w:sz w:val="24"/>
          <w:szCs w:val="24"/>
        </w:rPr>
        <w:t>Lagardère :</w:t>
      </w:r>
      <w:r>
        <w:rPr>
          <w:rFonts w:ascii="Verdana" w:hAnsi="Verdana"/>
          <w:b w:val="false"/>
          <w:sz w:val="18"/>
          <w:szCs w:val="18"/>
          <w:u w:val="none"/>
        </w:rPr>
        <w:t xml:space="preserve"> </w:t>
      </w:r>
      <w:r>
        <w:rPr>
          <w:rFonts w:ascii="Verdana" w:hAnsi="Verdana"/>
          <w:b w:val="false"/>
          <w:color w:val="595959"/>
          <w:sz w:val="18"/>
          <w:szCs w:val="18"/>
          <w:u w:val="none"/>
        </w:rPr>
        <w:t>Équipe webagency</w:t>
      </w:r>
      <w:r>
        <w:rPr>
          <w:rFonts w:ascii="Verdana" w:hAnsi="Verdana"/>
          <w:b w:val="false"/>
          <w:sz w:val="22"/>
          <w:szCs w:val="22"/>
          <w:u w:val="none"/>
        </w:rPr>
        <w:tab/>
      </w:r>
      <w:r>
        <w:rPr>
          <w:rStyle w:val="SoustitreCar"/>
          <w:b w:val="false"/>
          <w:u w:val="none"/>
        </w:rPr>
        <w:t>décembre 2009 – janvier 2012</w:t>
      </w:r>
    </w:p>
    <w:p>
      <w:pPr>
        <w:pStyle w:val="NoSpacing"/>
        <w:spacing w:before="0" w:after="0"/>
        <w:contextualSpacing/>
        <w:rPr/>
      </w:pPr>
      <w:r>
        <w:rPr>
          <w:rFonts w:ascii="Verdana" w:hAnsi="Verdana"/>
          <w:szCs w:val="21"/>
        </w:rPr>
        <w:t>Développement et maintenance de sites éditoriaux sous eZPublish pour de grands comptes.</w:t>
      </w:r>
    </w:p>
    <w:p>
      <w:pPr>
        <w:pStyle w:val="Titre2"/>
        <w:numPr>
          <w:ilvl w:val="0"/>
          <w:numId w:val="1"/>
        </w:numPr>
        <w:tabs>
          <w:tab w:val="clear" w:pos="708"/>
          <w:tab w:val="right" w:pos="10466" w:leader="none"/>
        </w:tabs>
        <w:spacing w:before="0" w:after="0"/>
        <w:ind w:left="643" w:hanging="360"/>
        <w:contextualSpacing/>
        <w:rPr/>
      </w:pPr>
      <w:r>
        <w:rPr>
          <w:rFonts w:ascii="Verdana" w:hAnsi="Verdana"/>
          <w:sz w:val="24"/>
          <w:szCs w:val="24"/>
        </w:rPr>
        <w:t>ITSGroup :</w:t>
      </w:r>
      <w:r>
        <w:rPr>
          <w:rFonts w:ascii="Verdana" w:hAnsi="Verdana"/>
          <w:b w:val="false"/>
          <w:color w:val="595959"/>
          <w:sz w:val="18"/>
          <w:szCs w:val="18"/>
          <w:u w:val="none"/>
        </w:rPr>
        <w:t xml:space="preserve"> Prestation</w:t>
      </w:r>
      <w:r>
        <w:rPr>
          <w:rFonts w:ascii="Verdana" w:hAnsi="Verdana"/>
          <w:b w:val="false"/>
          <w:sz w:val="22"/>
          <w:szCs w:val="22"/>
          <w:u w:val="none"/>
        </w:rPr>
        <w:tab/>
      </w:r>
      <w:r>
        <w:rPr>
          <w:rStyle w:val="SoustitreCar"/>
          <w:b w:val="false"/>
          <w:u w:val="none"/>
        </w:rPr>
        <w:t>septembre 2008 – décembre 2009</w:t>
      </w:r>
    </w:p>
    <w:p>
      <w:pPr>
        <w:pStyle w:val="Normal"/>
        <w:spacing w:lineRule="auto" w:line="276" w:before="0" w:after="0"/>
        <w:contextualSpacing/>
        <w:rPr/>
      </w:pPr>
      <w:r>
        <w:rPr/>
        <w:t>Au forfait puis mission de 9 mois au CNFPT : migration et sécurisation du portail d’emplois du service public.</w:t>
      </w:r>
    </w:p>
    <w:p>
      <w:pPr>
        <w:pStyle w:val="Titre2"/>
        <w:numPr>
          <w:ilvl w:val="0"/>
          <w:numId w:val="1"/>
        </w:numPr>
        <w:tabs>
          <w:tab w:val="clear" w:pos="708"/>
          <w:tab w:val="right" w:pos="10466" w:leader="none"/>
        </w:tabs>
        <w:spacing w:before="0" w:after="0"/>
        <w:ind w:left="643" w:hanging="360"/>
        <w:contextualSpacing/>
        <w:rPr/>
      </w:pPr>
      <w:r>
        <w:rPr>
          <w:rFonts w:ascii="Verdana" w:hAnsi="Verdana"/>
          <w:sz w:val="24"/>
          <w:szCs w:val="24"/>
        </w:rPr>
        <w:t>Pixmania :</w:t>
      </w:r>
      <w:r>
        <w:rPr>
          <w:rFonts w:ascii="Verdana" w:hAnsi="Verdana"/>
          <w:b w:val="false"/>
          <w:color w:val="595959"/>
          <w:sz w:val="18"/>
          <w:szCs w:val="18"/>
          <w:u w:val="none"/>
        </w:rPr>
        <w:t xml:space="preserve"> Affiliation et e-mailing</w:t>
      </w:r>
      <w:bookmarkStart w:id="0" w:name="_GoBack"/>
      <w:bookmarkEnd w:id="0"/>
      <w:r>
        <w:rPr>
          <w:rFonts w:ascii="Verdana" w:hAnsi="Verdana"/>
          <w:b w:val="false"/>
          <w:sz w:val="22"/>
          <w:szCs w:val="22"/>
          <w:u w:val="none"/>
        </w:rPr>
        <w:tab/>
      </w:r>
      <w:r>
        <w:rPr>
          <w:rStyle w:val="SoustitreCar"/>
          <w:b w:val="false"/>
          <w:u w:val="none"/>
        </w:rPr>
        <w:t>juin 2007 – septembre 2008</w:t>
      </w:r>
    </w:p>
    <w:p>
      <w:pPr>
        <w:pStyle w:val="Normal"/>
        <w:spacing w:lineRule="auto" w:line="276" w:before="0" w:after="0"/>
        <w:contextualSpacing/>
        <w:rPr/>
      </w:pPr>
      <w:r>
        <w:rPr/>
        <w:t>Migration des outils d’e-mailing et d’affiliation, puis maintenance et développement de l’outil d’e-mailing (500 000 mails par heure).</w:t>
      </w:r>
    </w:p>
    <w:p>
      <w:pPr>
        <w:pStyle w:val="Titre1"/>
        <w:spacing w:before="0" w:after="0"/>
        <w:contextualSpacing/>
        <w:rPr/>
      </w:pPr>
      <w:r>
        <w:rPr>
          <w:rFonts w:ascii="Verdana" w:hAnsi="Verdana"/>
          <w:sz w:val="28"/>
          <w:szCs w:val="28"/>
        </w:rPr>
        <w:t>Compétences techniques</w:t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600" w:charSpace="38502"/>
        </w:sectPr>
      </w:pP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PHP</w:t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JS Client</w:t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JS Serveur</w:t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CSS</w:t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Shell</w:t>
      </w:r>
    </w:p>
    <w:p>
      <w:pPr>
        <w:pStyle w:val="Normal"/>
        <w:spacing w:before="0" w:after="0"/>
        <w:contextualSpacing/>
        <w:jc w:val="right"/>
        <w:rPr>
          <w:rFonts w:ascii="Segoe UI Symbol" w:hAnsi="Segoe UI Symbol"/>
          <w:sz w:val="16"/>
          <w:szCs w:val="16"/>
        </w:rPr>
      </w:pPr>
      <w:r>
        <w:rPr>
          <w:rFonts w:ascii="Segoe UI Symbol" w:hAnsi="Segoe UI Symbol"/>
          <w:sz w:val="16"/>
          <w:szCs w:val="16"/>
        </w:rPr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SVN</w:t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GIT</w:t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☑ ☑ ☑</w:t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☑ ☑ ☑</w:t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☐ ☐ ☐ ☐</w:t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☑ ☐ ☐</w:t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☑ ☐ ☐</w:t>
      </w:r>
    </w:p>
    <w:p>
      <w:pPr>
        <w:pStyle w:val="Normal"/>
        <w:spacing w:before="0" w:after="0"/>
        <w:contextualSpacing/>
        <w:rPr>
          <w:rFonts w:ascii="Segoe UI Symbol" w:hAnsi="Segoe UI Symbol" w:cs="Segoe UI Symbol"/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☑ ☐ ☐</w:t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☐ ☐ ☐</w:t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SQL</w:t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MySQL/MariaDB</w:t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Oracle PL-SQL</w:t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 xml:space="preserve">Proc. Stock. / Fonctions </w:t>
      </w:r>
    </w:p>
    <w:p>
      <w:pPr>
        <w:pStyle w:val="Normal"/>
        <w:spacing w:before="0" w:after="0"/>
        <w:contextualSpacing/>
        <w:jc w:val="right"/>
        <w:rPr>
          <w:rFonts w:ascii="Segoe UI Symbol" w:hAnsi="Segoe UI Symbol"/>
          <w:sz w:val="16"/>
          <w:szCs w:val="16"/>
        </w:rPr>
      </w:pPr>
      <w:r>
        <w:rPr>
          <w:rFonts w:ascii="Segoe UI Symbol" w:hAnsi="Segoe UI Symbol"/>
          <w:sz w:val="16"/>
          <w:szCs w:val="16"/>
        </w:rPr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Linux</w:t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Windows</w:t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☑ ☑ ☐</w:t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☑ ☑ ☑</w:t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☐ ☐ ☐</w:t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☐ ☐ ☐</w:t>
      </w:r>
    </w:p>
    <w:p>
      <w:pPr>
        <w:pStyle w:val="Normal"/>
        <w:spacing w:before="0" w:after="0"/>
        <w:contextualSpacing/>
        <w:rPr>
          <w:rFonts w:ascii="Segoe UI Symbol" w:hAnsi="Segoe UI Symbol" w:cs="Segoe UI Symbol"/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☑ ☑ ☐</w:t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☑ ☐ ☐</w:t>
      </w:r>
    </w:p>
    <w:p>
      <w:pPr>
        <w:pStyle w:val="Normal"/>
        <w:spacing w:before="0" w:after="0"/>
        <w:contextualSpacing/>
        <w:rPr>
          <w:rFonts w:ascii="Segoe UI Symbol" w:hAnsi="Segoe UI Symbol" w:cs="Segoe UI Symbol"/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JQuery</w:t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 xml:space="preserve">Zend 2 </w:t>
      </w:r>
    </w:p>
    <w:p>
      <w:pPr>
        <w:pStyle w:val="Normal"/>
        <w:spacing w:before="0" w:after="0"/>
        <w:contextualSpacing/>
        <w:jc w:val="right"/>
        <w:rPr>
          <w:rFonts w:ascii="Segoe UI Symbol" w:hAnsi="Segoe UI Symbol"/>
          <w:sz w:val="16"/>
          <w:szCs w:val="16"/>
        </w:rPr>
      </w:pPr>
      <w:r>
        <w:rPr>
          <w:rFonts w:ascii="Segoe UI Symbol" w:hAnsi="Segoe UI Symbol"/>
          <w:sz w:val="16"/>
          <w:szCs w:val="16"/>
        </w:rPr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>Docker</w:t>
      </w:r>
    </w:p>
    <w:p>
      <w:pPr>
        <w:pStyle w:val="Normal"/>
        <w:spacing w:before="0" w:after="0"/>
        <w:contextualSpacing/>
        <w:jc w:val="right"/>
        <w:rPr>
          <w:rFonts w:ascii="Segoe UI Symbol" w:hAnsi="Segoe UI Symbol"/>
          <w:sz w:val="16"/>
          <w:szCs w:val="16"/>
        </w:rPr>
      </w:pPr>
      <w:r>
        <w:rPr>
          <w:rFonts w:ascii="Segoe UI Symbol" w:hAnsi="Segoe UI Symbol"/>
          <w:sz w:val="16"/>
          <w:szCs w:val="16"/>
        </w:rPr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Anglais technique</w:t>
      </w:r>
    </w:p>
    <w:p>
      <w:pPr>
        <w:pStyle w:val="Normal"/>
        <w:spacing w:before="0" w:after="0"/>
        <w:contextualSpacing/>
        <w:jc w:val="right"/>
        <w:rPr>
          <w:rFonts w:ascii="Segoe UI Symbol" w:hAnsi="Segoe UI Symbol"/>
          <w:sz w:val="16"/>
          <w:szCs w:val="16"/>
        </w:rPr>
      </w:pPr>
      <w:r>
        <w:rPr>
          <w:rFonts w:ascii="Segoe UI Symbol" w:hAnsi="Segoe UI Symbol"/>
          <w:sz w:val="16"/>
          <w:szCs w:val="16"/>
        </w:rPr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☑ ☑ ☐</w:t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☐ ☐ ☐ ☐</w:t>
      </w:r>
    </w:p>
    <w:p>
      <w:pPr>
        <w:pStyle w:val="Normal"/>
        <w:spacing w:before="0" w:after="0"/>
        <w:contextualSpacing/>
        <w:rPr>
          <w:rFonts w:ascii="Segoe UI Symbol" w:hAnsi="Segoe UI Symbol" w:cs="Segoe UI Symbol"/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☐ ☐ ☐</w:t>
      </w:r>
    </w:p>
    <w:p>
      <w:pPr>
        <w:pStyle w:val="Normal"/>
        <w:spacing w:before="0" w:after="0"/>
        <w:contextualSpacing/>
        <w:rPr>
          <w:rFonts w:ascii="Segoe UI Symbol" w:hAnsi="Segoe UI Symbol" w:cs="Segoe UI Symbol"/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</w:r>
    </w:p>
    <w:p>
      <w:pPr>
        <w:pStyle w:val="Normal"/>
        <w:spacing w:before="0" w:after="0"/>
        <w:contextualSpacing/>
        <w:rPr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  <w:t>☑ ☑ ☑ ☐ ☐</w:t>
      </w:r>
    </w:p>
    <w:p>
      <w:pPr>
        <w:pStyle w:val="Normal"/>
        <w:spacing w:before="0" w:after="0"/>
        <w:contextualSpacing/>
        <w:rPr>
          <w:rFonts w:ascii="Segoe UI Symbol" w:hAnsi="Segoe UI Symbol" w:cs="Segoe UI Symbol"/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</w:r>
    </w:p>
    <w:p>
      <w:pPr>
        <w:pStyle w:val="Normal"/>
        <w:spacing w:before="0" w:after="0"/>
        <w:contextualSpacing/>
        <w:rPr>
          <w:rFonts w:ascii="Segoe UI Symbol" w:hAnsi="Segoe UI Symbol" w:cs="Segoe UI Symbol"/>
          <w:sz w:val="16"/>
          <w:szCs w:val="16"/>
        </w:rPr>
      </w:pPr>
      <w:r>
        <w:rPr>
          <w:rFonts w:cs="Segoe UI Symbol" w:ascii="Segoe UI Symbol" w:hAnsi="Segoe UI Symbol"/>
          <w:sz w:val="16"/>
          <w:szCs w:val="16"/>
        </w:rPr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6" w:equalWidth="false" w:sep="false">
            <w:col w:w="1871" w:space="120"/>
            <w:col w:w="1418" w:space="120"/>
            <w:col w:w="1871" w:space="120"/>
            <w:col w:w="1418" w:space="120"/>
            <w:col w:w="1869" w:space="114"/>
            <w:col w:w="1421"/>
          </w:cols>
          <w:formProt w:val="false"/>
          <w:textDirection w:val="lrTb"/>
          <w:docGrid w:type="default" w:linePitch="600" w:charSpace="38502"/>
        </w:sectPr>
      </w:pPr>
    </w:p>
    <w:p>
      <w:pPr>
        <w:pStyle w:val="Titre1"/>
        <w:spacing w:before="0" w:after="0"/>
        <w:contextualSpacing/>
        <w:rPr/>
      </w:pPr>
      <w:r>
        <w:rPr>
          <w:rFonts w:ascii="Verdana" w:hAnsi="Verdana"/>
          <w:sz w:val="28"/>
          <w:szCs w:val="28"/>
        </w:rPr>
        <w:t>Formation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formProt w:val="false"/>
          <w:textDirection w:val="lrTb"/>
          <w:docGrid w:type="default" w:linePitch="600" w:charSpace="38502"/>
        </w:sectPr>
      </w:pPr>
    </w:p>
    <w:p>
      <w:pPr>
        <w:pStyle w:val="Normal"/>
        <w:spacing w:before="0" w:after="0"/>
        <w:contextualSpacing/>
        <w:jc w:val="right"/>
        <w:rPr>
          <w:sz w:val="20"/>
          <w:szCs w:val="20"/>
        </w:rPr>
      </w:pPr>
      <w:r>
        <w:rPr>
          <w:b/>
          <w:sz w:val="20"/>
          <w:szCs w:val="20"/>
        </w:rPr>
        <w:t>2004 – 2007 :</w:t>
      </w:r>
    </w:p>
    <w:p>
      <w:pPr>
        <w:pStyle w:val="Normal"/>
        <w:spacing w:before="0" w:after="0"/>
        <w:contextualSpacing/>
        <w:jc w:val="right"/>
        <w:rPr>
          <w:sz w:val="20"/>
          <w:szCs w:val="20"/>
        </w:rPr>
      </w:pPr>
      <w:r>
        <w:rPr>
          <w:b/>
          <w:sz w:val="20"/>
          <w:szCs w:val="20"/>
        </w:rPr>
        <w:t>2007 :</w:t>
      </w:r>
    </w:p>
    <w:p>
      <w:pPr>
        <w:pStyle w:val="Normal"/>
        <w:spacing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>DEUG puis Licence MIAS (université René Descartes - PARIS V)</w:t>
      </w:r>
    </w:p>
    <w:p>
      <w:pPr>
        <w:pStyle w:val="Normal"/>
        <w:spacing w:before="0" w:after="0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Bac S spécialité SVT (Lycée Buffon)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2" w:equalWidth="false" w:sep="false">
            <w:col w:w="2268" w:space="284"/>
            <w:col w:w="7913"/>
          </w:cols>
          <w:formProt w:val="false"/>
          <w:textDirection w:val="lrTb"/>
          <w:docGrid w:type="default" w:linePitch="600" w:charSpace="38502"/>
        </w:sectPr>
      </w:pPr>
    </w:p>
    <w:p>
      <w:pPr>
        <w:pStyle w:val="Normal"/>
        <w:widowControl/>
        <w:suppressAutoHyphens w:val="true"/>
        <w:bidi w:val="0"/>
        <w:spacing w:lineRule="auto" w:line="259" w:before="0" w:after="160"/>
        <w:jc w:val="both"/>
        <w:rPr/>
      </w:pPr>
      <w:r>
        <w:rPr/>
      </w:r>
    </w:p>
    <w:sectPr>
      <w:type w:val="continuous"/>
      <w:pgSz w:w="11906" w:h="16838"/>
      <w:pgMar w:left="720" w:right="720" w:gutter="0" w:header="0" w:top="720" w:footer="0" w:bottom="720"/>
      <w:formProt w:val="false"/>
      <w:textDirection w:val="lrTb"/>
      <w:docGrid w:type="default" w:linePitch="600" w:charSpace="3850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rbel">
    <w:charset w:val="00"/>
    <w:family w:val="roman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FF7A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rbel" w:hAnsi="Corbel" w:eastAsia="Segoe UI" w:cs="Tahoma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both"/>
    </w:pPr>
    <w:rPr>
      <w:rFonts w:ascii="Verdana" w:hAnsi="Verdana" w:eastAsia="Segoe UI" w:cs="Tahoma"/>
      <w:color w:val="auto"/>
      <w:kern w:val="0"/>
      <w:sz w:val="21"/>
      <w:szCs w:val="22"/>
      <w:lang w:val="fr-FR" w:eastAsia="en-US" w:bidi="ar-SA"/>
    </w:rPr>
  </w:style>
  <w:style w:type="paragraph" w:styleId="Titre1">
    <w:name w:val="Heading 1"/>
    <w:basedOn w:val="Normal"/>
    <w:next w:val="Normal"/>
    <w:qFormat/>
    <w:pPr>
      <w:keepNext w:val="true"/>
      <w:keepLines/>
      <w:spacing w:lineRule="auto" w:line="240" w:before="320" w:after="0"/>
      <w:outlineLvl w:val="0"/>
    </w:pPr>
    <w:rPr>
      <w:rFonts w:ascii="Corbel" w:hAnsi="Corbel"/>
      <w:b/>
      <w:color w:val="457E85"/>
      <w:sz w:val="32"/>
      <w:szCs w:val="30"/>
    </w:rPr>
  </w:style>
  <w:style w:type="paragraph" w:styleId="Titre2">
    <w:name w:val="Heading 2"/>
    <w:basedOn w:val="Normal"/>
    <w:next w:val="Normal"/>
    <w:qFormat/>
    <w:pPr>
      <w:keepNext w:val="true"/>
      <w:keepLines/>
      <w:spacing w:lineRule="auto" w:line="240" w:before="40" w:after="0"/>
      <w:outlineLvl w:val="1"/>
    </w:pPr>
    <w:rPr>
      <w:rFonts w:ascii="Corbel" w:hAnsi="Corbel"/>
      <w:b/>
      <w:color w:val="FF9800"/>
      <w:sz w:val="28"/>
      <w:szCs w:val="28"/>
      <w:u w:val="single"/>
    </w:rPr>
  </w:style>
  <w:style w:type="paragraph" w:styleId="Titre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orbel" w:hAnsi="Corbel"/>
      <w:color w:val="A62326"/>
      <w:sz w:val="26"/>
      <w:szCs w:val="26"/>
    </w:rPr>
  </w:style>
  <w:style w:type="paragraph" w:styleId="Titre4">
    <w:name w:val="Heading 4"/>
    <w:basedOn w:val="Normal"/>
    <w:next w:val="Normal"/>
    <w:qFormat/>
    <w:pPr>
      <w:keepNext w:val="true"/>
      <w:keepLines/>
      <w:spacing w:before="40" w:after="0"/>
      <w:outlineLvl w:val="3"/>
    </w:pPr>
    <w:rPr>
      <w:rFonts w:ascii="Corbel" w:hAnsi="Corbel"/>
      <w:i/>
      <w:iCs/>
      <w:color w:val="138576"/>
      <w:sz w:val="25"/>
      <w:szCs w:val="25"/>
    </w:rPr>
  </w:style>
  <w:style w:type="paragraph" w:styleId="Titre5">
    <w:name w:val="Heading 5"/>
    <w:basedOn w:val="Normal"/>
    <w:next w:val="Normal"/>
    <w:qFormat/>
    <w:pPr>
      <w:keepNext w:val="true"/>
      <w:keepLines/>
      <w:spacing w:before="40" w:after="0"/>
      <w:outlineLvl w:val="4"/>
    </w:pPr>
    <w:rPr>
      <w:rFonts w:ascii="Corbel" w:hAnsi="Corbel"/>
      <w:i/>
      <w:iCs/>
      <w:color w:val="7D5C00"/>
      <w:sz w:val="24"/>
      <w:szCs w:val="24"/>
    </w:rPr>
  </w:style>
  <w:style w:type="paragraph" w:styleId="Titre6">
    <w:name w:val="Heading 6"/>
    <w:basedOn w:val="Normal"/>
    <w:next w:val="Normal"/>
    <w:qFormat/>
    <w:pPr>
      <w:keepNext w:val="true"/>
      <w:keepLines/>
      <w:spacing w:before="40" w:after="0"/>
      <w:outlineLvl w:val="5"/>
    </w:pPr>
    <w:rPr>
      <w:rFonts w:ascii="Corbel" w:hAnsi="Corbel"/>
      <w:i/>
      <w:iCs/>
      <w:color w:val="6F1719"/>
      <w:sz w:val="23"/>
      <w:szCs w:val="23"/>
    </w:rPr>
  </w:style>
  <w:style w:type="paragraph" w:styleId="Titre7">
    <w:name w:val="Heading 7"/>
    <w:basedOn w:val="Normal"/>
    <w:next w:val="Normal"/>
    <w:qFormat/>
    <w:pPr>
      <w:keepNext w:val="true"/>
      <w:keepLines/>
      <w:spacing w:before="40" w:after="0"/>
      <w:outlineLvl w:val="6"/>
    </w:pPr>
    <w:rPr>
      <w:rFonts w:ascii="Corbel" w:hAnsi="Corbel"/>
      <w:color w:val="1A616F"/>
    </w:rPr>
  </w:style>
  <w:style w:type="paragraph" w:styleId="Titre8">
    <w:name w:val="Heading 8"/>
    <w:basedOn w:val="Normal"/>
    <w:next w:val="Normal"/>
    <w:qFormat/>
    <w:pPr>
      <w:keepNext w:val="true"/>
      <w:keepLines/>
      <w:spacing w:before="40" w:after="0"/>
      <w:outlineLvl w:val="7"/>
    </w:pPr>
    <w:rPr>
      <w:rFonts w:ascii="Corbel" w:hAnsi="Corbel"/>
      <w:color w:val="7D5C00"/>
      <w:szCs w:val="21"/>
    </w:rPr>
  </w:style>
  <w:style w:type="paragraph" w:styleId="Titre9">
    <w:name w:val="Heading 9"/>
    <w:basedOn w:val="Normal"/>
    <w:next w:val="Normal"/>
    <w:qFormat/>
    <w:pPr>
      <w:keepNext w:val="true"/>
      <w:keepLines/>
      <w:spacing w:before="40" w:after="0"/>
      <w:outlineLvl w:val="8"/>
    </w:pPr>
    <w:rPr>
      <w:rFonts w:ascii="Corbel" w:hAnsi="Corbel"/>
      <w:color w:val="6F17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 w:customStyle="1">
    <w:name w:val="Lien Internet"/>
    <w:basedOn w:val="DefaultParagraphFont"/>
    <w:uiPriority w:val="99"/>
    <w:unhideWhenUsed/>
    <w:rsid w:val="00f14300"/>
    <w:rPr>
      <w:color w:val="0563C1" w:themeColor="hyperlink"/>
      <w:u w:val="single"/>
    </w:rPr>
  </w:style>
  <w:style w:type="character" w:styleId="Titre1Car" w:customStyle="1">
    <w:name w:val="Titre 1 Car"/>
    <w:basedOn w:val="DefaultParagraphFont"/>
    <w:qFormat/>
    <w:rPr>
      <w:rFonts w:ascii="Corbel" w:hAnsi="Corbel" w:eastAsia="Segoe UI" w:cs="Tahoma"/>
      <w:b/>
      <w:color w:val="457E85"/>
      <w:sz w:val="32"/>
      <w:szCs w:val="30"/>
    </w:rPr>
  </w:style>
  <w:style w:type="character" w:styleId="Titre2Car" w:customStyle="1">
    <w:name w:val="Titre 2 Car"/>
    <w:basedOn w:val="DefaultParagraphFont"/>
    <w:qFormat/>
    <w:rPr>
      <w:rFonts w:ascii="Corbel" w:hAnsi="Corbel" w:eastAsia="Segoe UI" w:cs="Tahoma"/>
      <w:b/>
      <w:color w:val="FF9800"/>
      <w:sz w:val="28"/>
      <w:szCs w:val="28"/>
      <w:u w:val="single"/>
    </w:rPr>
  </w:style>
  <w:style w:type="character" w:styleId="Titre3Car" w:customStyle="1">
    <w:name w:val="Titre 3 Car"/>
    <w:basedOn w:val="DefaultParagraphFont"/>
    <w:qFormat/>
    <w:rPr>
      <w:rFonts w:ascii="Corbel" w:hAnsi="Corbel" w:eastAsia="Segoe UI" w:cs="Tahoma"/>
      <w:color w:val="A62326"/>
      <w:sz w:val="26"/>
      <w:szCs w:val="26"/>
    </w:rPr>
  </w:style>
  <w:style w:type="character" w:styleId="Titre4Car" w:customStyle="1">
    <w:name w:val="Titre 4 Car"/>
    <w:basedOn w:val="DefaultParagraphFont"/>
    <w:qFormat/>
    <w:rPr>
      <w:rFonts w:ascii="Corbel" w:hAnsi="Corbel" w:eastAsia="Segoe UI" w:cs="Tahoma"/>
      <w:i/>
      <w:iCs/>
      <w:color w:val="138576"/>
      <w:sz w:val="25"/>
      <w:szCs w:val="25"/>
    </w:rPr>
  </w:style>
  <w:style w:type="character" w:styleId="Titre5Car" w:customStyle="1">
    <w:name w:val="Titre 5 Car"/>
    <w:basedOn w:val="DefaultParagraphFont"/>
    <w:qFormat/>
    <w:rPr>
      <w:rFonts w:ascii="Corbel" w:hAnsi="Corbel" w:eastAsia="Segoe UI" w:cs="Tahoma"/>
      <w:i/>
      <w:iCs/>
      <w:color w:val="7D5C00"/>
      <w:sz w:val="24"/>
      <w:szCs w:val="24"/>
    </w:rPr>
  </w:style>
  <w:style w:type="character" w:styleId="Titre6Car" w:customStyle="1">
    <w:name w:val="Titre 6 Car"/>
    <w:basedOn w:val="DefaultParagraphFont"/>
    <w:qFormat/>
    <w:rPr>
      <w:rFonts w:ascii="Corbel" w:hAnsi="Corbel" w:eastAsia="Segoe UI" w:cs="Tahoma"/>
      <w:i/>
      <w:iCs/>
      <w:color w:val="6F1719"/>
      <w:sz w:val="23"/>
      <w:szCs w:val="23"/>
    </w:rPr>
  </w:style>
  <w:style w:type="character" w:styleId="Titre7Car" w:customStyle="1">
    <w:name w:val="Titre 7 Car"/>
    <w:basedOn w:val="DefaultParagraphFont"/>
    <w:qFormat/>
    <w:rPr>
      <w:rFonts w:ascii="Corbel" w:hAnsi="Corbel" w:eastAsia="Segoe UI" w:cs="Tahoma"/>
      <w:color w:val="1A616F"/>
    </w:rPr>
  </w:style>
  <w:style w:type="character" w:styleId="Titre8Car" w:customStyle="1">
    <w:name w:val="Titre 8 Car"/>
    <w:basedOn w:val="DefaultParagraphFont"/>
    <w:qFormat/>
    <w:rPr>
      <w:rFonts w:ascii="Corbel" w:hAnsi="Corbel" w:eastAsia="Segoe UI" w:cs="Tahoma"/>
      <w:color w:val="7D5C00"/>
      <w:sz w:val="21"/>
      <w:szCs w:val="21"/>
    </w:rPr>
  </w:style>
  <w:style w:type="character" w:styleId="Titre9Car" w:customStyle="1">
    <w:name w:val="Titre 9 Car"/>
    <w:basedOn w:val="DefaultParagraphFont"/>
    <w:qFormat/>
    <w:rPr>
      <w:rFonts w:ascii="Corbel" w:hAnsi="Corbel" w:eastAsia="Segoe UI" w:cs="Tahoma"/>
      <w:color w:val="6F1719"/>
    </w:rPr>
  </w:style>
  <w:style w:type="character" w:styleId="TitreCar" w:customStyle="1">
    <w:name w:val="Titre Car"/>
    <w:basedOn w:val="DefaultParagraphFont"/>
    <w:qFormat/>
    <w:rPr>
      <w:rFonts w:ascii="Corbel" w:hAnsi="Corbel" w:eastAsia="Segoe UI" w:cs="Tahoma"/>
      <w:color w:val="FF7F28"/>
      <w:spacing w:val="-10"/>
      <w:sz w:val="52"/>
      <w:szCs w:val="52"/>
    </w:rPr>
  </w:style>
  <w:style w:type="character" w:styleId="SoustitreCar" w:customStyle="1">
    <w:name w:val="Sous-titre Car"/>
    <w:basedOn w:val="DefaultParagraphFont"/>
    <w:qFormat/>
    <w:rPr>
      <w:rFonts w:ascii="Verdana" w:hAnsi="Verdana" w:eastAsia="Segoe UI" w:cs="Tahoma"/>
      <w:color w:val="999999"/>
      <w:sz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Accentuation">
    <w:name w:val="Accentuation"/>
    <w:basedOn w:val="DefaultParagraphFont"/>
    <w:qFormat/>
    <w:rPr>
      <w:i/>
      <w:iCs/>
    </w:rPr>
  </w:style>
  <w:style w:type="character" w:styleId="CitationCar" w:customStyle="1">
    <w:name w:val="Citation Car"/>
    <w:basedOn w:val="DefaultParagraphFont"/>
    <w:qFormat/>
    <w:rPr>
      <w:i/>
      <w:iCs/>
    </w:rPr>
  </w:style>
  <w:style w:type="character" w:styleId="CitationintenseCar" w:customStyle="1">
    <w:name w:val="Citation intense Car"/>
    <w:basedOn w:val="DefaultParagraphFont"/>
    <w:qFormat/>
    <w:rPr>
      <w:rFonts w:ascii="Corbel" w:hAnsi="Corbel" w:eastAsia="Segoe UI" w:cs="Tahoma"/>
      <w:color w:val="40BAD2"/>
      <w:sz w:val="24"/>
      <w:szCs w:val="24"/>
    </w:rPr>
  </w:style>
  <w:style w:type="character" w:styleId="SubtleEmphasis">
    <w:name w:val="Subtle Emphasis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b w:val="false"/>
      <w:bCs w:val="false"/>
      <w:i/>
      <w:iCs/>
      <w:color w:val="40BAD2"/>
    </w:rPr>
  </w:style>
  <w:style w:type="character" w:styleId="SubtleReference">
    <w:name w:val="Subtle Reference"/>
    <w:basedOn w:val="DefaultParagraphFont"/>
    <w:qFormat/>
    <w:rPr>
      <w:smallCaps/>
      <w:color w:val="404040"/>
      <w:u w:val="single" w:color="7F7F7F"/>
    </w:rPr>
  </w:style>
  <w:style w:type="character" w:styleId="IntenseReference">
    <w:name w:val="Intense Reference"/>
    <w:basedOn w:val="DefaultParagraphFont"/>
    <w:qFormat/>
    <w:rPr>
      <w:rFonts w:ascii="Verdana" w:hAnsi="Verdana"/>
      <w:b w:val="false"/>
      <w:bCs/>
      <w:i w:val="false"/>
      <w:caps w:val="false"/>
      <w:smallCaps w:val="false"/>
      <w:color w:val="FF8447"/>
      <w:spacing w:val="5"/>
      <w:u w:val="single"/>
    </w:rPr>
  </w:style>
  <w:style w:type="character" w:styleId="BookTitle">
    <w:name w:val="Book Title"/>
    <w:basedOn w:val="DefaultParagraphFont"/>
    <w:qFormat/>
    <w:rPr>
      <w:rFonts w:ascii="Verdana" w:hAnsi="Verdana"/>
      <w:b w:val="false"/>
      <w:bCs/>
      <w:smallCaps/>
    </w:rPr>
  </w:style>
  <w:style w:type="character" w:styleId="EntteCar" w:customStyle="1">
    <w:name w:val="En-tête Car"/>
    <w:basedOn w:val="DefaultParagraphFont"/>
    <w:qFormat/>
    <w:rPr/>
  </w:style>
  <w:style w:type="character" w:styleId="PieddepageCar" w:customStyle="1">
    <w:name w:val="Pied de page Car"/>
    <w:basedOn w:val="DefaultParagraphFont"/>
    <w:qFormat/>
    <w:rPr/>
  </w:style>
  <w:style w:type="character" w:styleId="TextedebullesCar" w:customStyle="1">
    <w:name w:val="Texte de bulles Car"/>
    <w:basedOn w:val="DefaultParagraphFont"/>
    <w:qFormat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14300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Corpsdetexte"/>
    <w:qFormat/>
    <w:pPr>
      <w:spacing w:lineRule="auto" w:line="240" w:before="0" w:after="0"/>
      <w:contextualSpacing/>
    </w:pPr>
    <w:rPr>
      <w:rFonts w:ascii="Corbel" w:hAnsi="Corbel"/>
      <w:color w:val="FF7F28"/>
      <w:spacing w:val="-10"/>
      <w:sz w:val="52"/>
      <w:szCs w:val="52"/>
    </w:rPr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smallCaps/>
      <w:color w:val="40BAD2"/>
      <w:spacing w:val="6"/>
    </w:rPr>
  </w:style>
  <w:style w:type="paragraph" w:styleId="Soustitre">
    <w:name w:val="Subtitle"/>
    <w:basedOn w:val="Normal"/>
    <w:next w:val="Normal"/>
    <w:qFormat/>
    <w:pPr>
      <w:spacing w:lineRule="auto" w:line="240"/>
    </w:pPr>
    <w:rPr>
      <w:color w:val="999999"/>
      <w:sz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orbel" w:hAnsi="Corbel" w:eastAsia="Segoe UI" w:cs="Tahoma"/>
      <w:color w:val="auto"/>
      <w:kern w:val="0"/>
      <w:sz w:val="21"/>
      <w:szCs w:val="22"/>
      <w:lang w:val="fr-FR" w:eastAsia="en-US" w:bidi="ar-SA"/>
    </w:rPr>
  </w:style>
  <w:style w:type="paragraph" w:styleId="Quote">
    <w:name w:val="Quote"/>
    <w:basedOn w:val="Normal"/>
    <w:next w:val="Normal"/>
    <w:qFormat/>
    <w:pPr>
      <w:spacing w:before="120" w:after="160"/>
      <w:ind w:left="720" w:right="720" w:hanging="0"/>
      <w:jc w:val="center"/>
    </w:pPr>
    <w:rPr>
      <w:i/>
      <w:iCs/>
    </w:rPr>
  </w:style>
  <w:style w:type="paragraph" w:styleId="IntenseQuote">
    <w:name w:val="Intense Quote"/>
    <w:basedOn w:val="Normal"/>
    <w:next w:val="Normal"/>
    <w:qFormat/>
    <w:pPr>
      <w:spacing w:lineRule="auto" w:line="300" w:before="120" w:after="160"/>
      <w:ind w:left="576" w:right="576" w:hanging="0"/>
      <w:jc w:val="center"/>
    </w:pPr>
    <w:rPr>
      <w:rFonts w:ascii="Corbel" w:hAnsi="Corbel"/>
      <w:color w:val="40BAD2"/>
      <w:sz w:val="24"/>
      <w:szCs w:val="24"/>
    </w:rPr>
  </w:style>
  <w:style w:type="paragraph" w:styleId="Indexlexicaltitre">
    <w:name w:val="Index Heading"/>
    <w:basedOn w:val="Titre"/>
    <w:pPr/>
    <w:rPr/>
  </w:style>
  <w:style w:type="paragraph" w:styleId="Titredetabledesmatires">
    <w:name w:val="TOC Heading"/>
    <w:basedOn w:val="Titre1"/>
    <w:next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LibreOffice/7.3.4.2$Windows_X86_64 LibreOffice_project/728fec16bd5f605073805c3c9e7c4212a0120dc5</Application>
  <AppVersion>15.0000</AppVersion>
  <Pages>1</Pages>
  <Words>486</Words>
  <Characters>2322</Characters>
  <CharactersWithSpaces>2737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2018-09-24T15:37:00Z</dcterms:created>
  <dc:creator>tavman</dc:creator>
  <dc:description/>
  <dc:language>fr-FR</dc:language>
  <cp:lastModifiedBy/>
  <cp:lastPrinted>2018-05-24T20:12:00Z</cp:lastPrinted>
  <dcterms:modified xsi:type="dcterms:W3CDTF">2025-10-15T18:12:21Z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